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Liberation Serif" w:hAnsi="Liberation Serif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Sprawdzian wiedzy nr 1 z języka niemieckiego dla sem. V</w:t>
      </w:r>
      <w:r>
        <w:rPr>
          <w:b/>
          <w:bCs/>
          <w:sz w:val="21"/>
          <w:szCs w:val="21"/>
        </w:rPr>
        <w:t>I</w:t>
      </w:r>
      <w:r>
        <w:rPr>
          <w:b/>
          <w:bCs/>
          <w:sz w:val="21"/>
          <w:szCs w:val="21"/>
        </w:rPr>
        <w:t xml:space="preserve">     2020/2021 </w:t>
      </w:r>
    </w:p>
    <w:p>
      <w:pPr>
        <w:pStyle w:val="Normal"/>
        <w:bidi w:val="0"/>
        <w:spacing w:lineRule="auto" w:line="360"/>
        <w:ind w:left="0" w:right="-624" w:hanging="0"/>
        <w:jc w:val="left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Imię i nazwisko …………………………………………………………………….</w:t>
      </w:r>
    </w:p>
    <w:p>
      <w:pPr>
        <w:pStyle w:val="Normal"/>
        <w:bidi w:val="0"/>
        <w:spacing w:lineRule="auto" w:line="360"/>
        <w:ind w:left="0" w:right="-624" w:hanging="0"/>
        <w:jc w:val="left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360"/>
        <w:ind w:left="0" w:right="-624" w:hanging="624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1.</w:t>
      </w:r>
      <w:r>
        <w:rPr>
          <w:b w:val="false"/>
          <w:bCs w:val="false"/>
          <w:sz w:val="18"/>
          <w:szCs w:val="18"/>
        </w:rPr>
        <w:t xml:space="preserve"> Ergänze das Interview mit den angegebenen Fragen. Zwei Fragen passen nicht. Uzupełnij wywiad podanymi pytaniami. Dwa</w:t>
      </w:r>
    </w:p>
    <w:p>
      <w:pPr>
        <w:pStyle w:val="Normal"/>
        <w:bidi w:val="0"/>
        <w:spacing w:lineRule="auto" w:line="360"/>
        <w:ind w:left="0" w:right="-624" w:hanging="624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pytania tu nie pasują. </w:t>
      </w:r>
    </w:p>
    <w:p>
      <w:pPr>
        <w:pStyle w:val="Normal"/>
        <w:bidi w:val="0"/>
        <w:spacing w:lineRule="auto" w:line="360"/>
        <w:ind w:left="0" w:right="-624" w:hanging="624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a. Haben Sie also selbst die Zahlen getippt?                                        b. Was haben Sie denn mit dem gewonnenen Geld gemacht? </w:t>
      </w:r>
    </w:p>
    <w:p>
      <w:pPr>
        <w:pStyle w:val="Normal"/>
        <w:bidi w:val="0"/>
        <w:spacing w:lineRule="auto" w:line="360"/>
        <w:ind w:left="0" w:right="-624" w:hanging="624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c.. </w:t>
      </w:r>
      <w:r>
        <w:rPr>
          <w:b w:val="false"/>
          <w:bCs w:val="false"/>
          <w:sz w:val="18"/>
          <w:szCs w:val="18"/>
        </w:rPr>
        <w:t>W</w:t>
      </w:r>
      <w:r>
        <w:rPr>
          <w:b w:val="false"/>
          <w:bCs w:val="false"/>
          <w:sz w:val="18"/>
          <w:szCs w:val="18"/>
        </w:rPr>
        <w:t>as fühlten Sie, als das Geld auf Ihr Konto eingezahlt wurde?      d. Sagen Sie mir bitte, spielen Sie noch Lotto?</w:t>
      </w:r>
    </w:p>
    <w:p>
      <w:pPr>
        <w:pStyle w:val="Normal"/>
        <w:bidi w:val="0"/>
        <w:spacing w:lineRule="auto" w:line="360"/>
        <w:ind w:left="0" w:right="-624" w:hanging="624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e. Haben Sie die ganze Summe günstig angelegt?                                f. Wie haben Sie von Ihrem Gewinn erfahren?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g. Wie viel haben Sie eigentlich gewonnen?                                         h. Wie hoch stehen die Chancen, den Jackpot zu knacken?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(1.) _______  Ganz einfach. Samstagabend habe ich meine Zahlen überprüft und festgestellt, dass ich den Jackpot geknackt habe.  (2.) _______  Dieses Gefühl kann man nicht beschreiben. Für meinen Lottogewinn müsste ich 500 Jahre lang arbeiten! (3.) _______ Die Wahrscheinlichkeit, sechs Richtige plus Zusatzzahl zu tippen, liegt bei 1:140 Millionen. Ich bin also der richtige Glückspilz. (4.) _______ Die hat der Zufallsgenerator von Lotto gewählt. Meine goldene Sechser-Kombination lautete 8, 23, 32, 39, 41, 45. (5.) _______  Ein Teil habe ich verschenkt. Mit dem Rest habe ich eine Firma gegründet. Nach zwei Jahren aber ging ich leider Pleite. (6.) _______ Na klar. Die Hoffnung sterbe bekanntlich zuletzt. Ich spiele Lotto – nicht aus Nostalgie oder Gewohnheit, sondern – um zu gewinnen.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2. </w:t>
      </w:r>
      <w:r>
        <w:rPr>
          <w:b w:val="false"/>
          <w:bCs w:val="false"/>
          <w:sz w:val="18"/>
          <w:szCs w:val="18"/>
        </w:rPr>
        <w:t>Zaznacz właściwą formę czasownika.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1. Seine Wohnung ist viel zu klein für fünfköpfige Familie. Er _____ sehr gern in eine größere Wohnung umziehen.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a. könnte b. hätte c. würde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2. _____ ich bloß ein eigenes Auto!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 </w:t>
      </w:r>
      <w:r>
        <w:rPr>
          <w:b w:val="false"/>
          <w:bCs w:val="false"/>
          <w:sz w:val="18"/>
          <w:szCs w:val="18"/>
        </w:rPr>
        <w:t>a. Sollte b. Hätte c. Wäre 3. Sie sind 50!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3.</w:t>
      </w:r>
      <w:r>
        <w:rPr>
          <w:b w:val="false"/>
          <w:bCs w:val="false"/>
          <w:sz w:val="18"/>
          <w:szCs w:val="18"/>
        </w:rPr>
        <w:t xml:space="preserve"> _____ Sie gern noch mal 20?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 </w:t>
      </w:r>
      <w:r>
        <w:rPr>
          <w:b w:val="false"/>
          <w:bCs w:val="false"/>
          <w:sz w:val="18"/>
          <w:szCs w:val="18"/>
        </w:rPr>
        <w:t xml:space="preserve">a. Hätten b. Würden c. Wären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4. _____ du mir bitte das Salz reichen?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a. Müsstest b. Wärest c. Könntest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5. _____ es keine Kriege mehr!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a. Hätte b. Gäbe c. Käme 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spacing w:lineRule="auto" w:line="360"/>
        <w:ind w:left="-624" w:right="-624" w:hanging="0"/>
        <w:jc w:val="left"/>
        <w:rPr/>
      </w:pPr>
      <w:r>
        <w:rPr>
          <w:b w:val="false"/>
          <w:bCs w:val="false"/>
          <w:sz w:val="18"/>
          <w:szCs w:val="18"/>
        </w:rPr>
        <w:t xml:space="preserve">3. </w:t>
      </w:r>
      <w:r>
        <w:rPr>
          <w:sz w:val="18"/>
          <w:szCs w:val="18"/>
        </w:rPr>
        <w:t>Welches Verb passt? Unterstreiche. Który czasownik tu pasuje? Podkreśl go.</w:t>
      </w:r>
    </w:p>
    <w:p>
      <w:pPr>
        <w:pStyle w:val="Normal"/>
        <w:bidi w:val="0"/>
        <w:spacing w:lineRule="auto" w:line="360"/>
        <w:ind w:left="-624" w:right="-624" w:hanging="0"/>
        <w:jc w:val="left"/>
        <w:rPr/>
      </w:pPr>
      <w:r>
        <w:rPr>
          <w:sz w:val="18"/>
          <w:szCs w:val="18"/>
        </w:rPr>
        <w:t>1. Menschenrechte: betrachten • respektieren • abstellen</w:t>
      </w:r>
    </w:p>
    <w:p>
      <w:pPr>
        <w:pStyle w:val="Normal"/>
        <w:bidi w:val="0"/>
        <w:spacing w:lineRule="auto" w:line="360"/>
        <w:ind w:left="-624" w:right="-624" w:hanging="0"/>
        <w:jc w:val="left"/>
        <w:rPr/>
      </w:pPr>
      <w:r>
        <w:rPr>
          <w:sz w:val="18"/>
          <w:szCs w:val="18"/>
        </w:rPr>
        <w:t>2. als Last: empfinden • rechnen • ausgrenzen</w:t>
      </w:r>
    </w:p>
    <w:p>
      <w:pPr>
        <w:pStyle w:val="Normal"/>
        <w:bidi w:val="0"/>
        <w:spacing w:lineRule="auto" w:line="360"/>
        <w:ind w:left="-624" w:right="-624" w:hanging="0"/>
        <w:jc w:val="left"/>
        <w:rPr/>
      </w:pPr>
      <w:r>
        <w:rPr>
          <w:sz w:val="18"/>
          <w:szCs w:val="18"/>
        </w:rPr>
        <w:t>3. Vorurteile: erkennen • setzen • abbauen</w:t>
      </w:r>
    </w:p>
    <w:p>
      <w:pPr>
        <w:pStyle w:val="Normal"/>
        <w:bidi w:val="0"/>
        <w:spacing w:lineRule="auto" w:line="360"/>
        <w:ind w:left="0" w:right="-624" w:hanging="0"/>
        <w:jc w:val="center"/>
        <w:rPr>
          <w:sz w:val="18"/>
          <w:szCs w:val="18"/>
        </w:rPr>
      </w:pPr>
      <w:r>
        <w:rPr/>
      </w:r>
    </w:p>
    <w:p>
      <w:pPr>
        <w:pStyle w:val="Normal"/>
        <w:bidi w:val="0"/>
        <w:spacing w:lineRule="auto" w:line="360"/>
        <w:ind w:left="0" w:right="-624" w:hanging="624"/>
        <w:jc w:val="left"/>
        <w:rPr/>
      </w:pPr>
      <w:r>
        <w:rPr>
          <w:sz w:val="18"/>
          <w:szCs w:val="18"/>
        </w:rPr>
        <w:t xml:space="preserve">4. </w:t>
      </w:r>
      <w:r>
        <w:rPr>
          <w:sz w:val="18"/>
          <w:szCs w:val="18"/>
        </w:rPr>
        <w:t>Ergänze den Text mit den angegebenen Wörtern. Zwei Wörter passen nicht. Uzupełnij tekst podanymi wyrazami. Dwa wyrazy tu nie pasują. Verständnis • geachtet • Staat • Gewalt • Gesellschaft • Arbeitsplätze • gibt</w:t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sz w:val="18"/>
          <w:szCs w:val="18"/>
        </w:rPr>
      </w:pPr>
      <w:r>
        <w:rPr/>
      </w:r>
    </w:p>
    <w:p>
      <w:pPr>
        <w:pStyle w:val="Normal"/>
        <w:bidi w:val="0"/>
        <w:spacing w:lineRule="auto" w:line="360"/>
        <w:ind w:left="-624" w:right="-624" w:hang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In meiner Traumgesellschaft soll jedes Lebewesen (1.) ______________ werden. Solche Begriffe wie Betrug, Ausnutzung und (2.) ______________ sind Fremdwörter. Jeder Mensch, egal welcher Nationalität er ist, kann mit der Unterstützung anderer rechnen und Hilfe bekommen, wenn er sie braucht. Es gibt genug (3.) ______________ und die junge Generation hat gute Chancen auf dem Arbeitsmarkt. Es (4.) ______________ keinen Terror und keine Kriege mehr. In so einer (5.) ______________ möchte ich leben.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LibreOffice/5.4.1.2$Windows_X86_64 LibreOffice_project/ea7cb86e6eeb2bf3a5af73a8f7777ac570321527</Application>
  <Pages>1</Pages>
  <Words>450</Words>
  <Characters>2378</Characters>
  <CharactersWithSpaces>2941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2020-09-27T23:54:35Z</dcterms:created>
  <dc:creator/>
  <dc:description/>
  <dc:language>pl-PL</dc:language>
  <cp:lastModifiedBy/>
  <dcterms:modified xsi:type="dcterms:W3CDTF">2020-09-28T00:13:12Z</dcterms:modified>
  <cp:revision>1</cp:revision>
  <dc:subject/>
  <dc:title/>
</cp:coreProperties>
</file>